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2DD9" w14:textId="60ADAEFE" w:rsidR="00D12999" w:rsidRPr="003476A9" w:rsidRDefault="00D12999" w:rsidP="00D12999">
      <w:pPr>
        <w:spacing w:line="560" w:lineRule="exact"/>
        <w:jc w:val="left"/>
        <w:rPr>
          <w:rFonts w:ascii="仿宋" w:eastAsia="仿宋" w:hAnsi="仿宋" w:cs="仿宋"/>
          <w:b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sz w:val="32"/>
          <w:szCs w:val="32"/>
          <w:lang w:bidi="ar"/>
        </w:rPr>
        <w:t>附件一</w:t>
      </w:r>
    </w:p>
    <w:p w14:paraId="1519D4BF" w14:textId="77777777" w:rsidR="00D12999" w:rsidRDefault="00D12999" w:rsidP="00D12999">
      <w:pPr>
        <w:jc w:val="center"/>
        <w:rPr>
          <w:rFonts w:ascii="黑体" w:eastAsia="黑体" w:hAnsi="Calibri" w:cs="黑体"/>
          <w:b/>
          <w:color w:val="000000"/>
          <w:sz w:val="32"/>
          <w:szCs w:val="32"/>
          <w:lang w:bidi="ar"/>
        </w:rPr>
      </w:pPr>
      <w:r>
        <w:rPr>
          <w:rFonts w:ascii="黑体" w:eastAsia="黑体" w:hAnsi="Calibri" w:cs="黑体" w:hint="eastAsia"/>
          <w:b/>
          <w:color w:val="000000"/>
          <w:sz w:val="32"/>
          <w:szCs w:val="32"/>
          <w:lang w:bidi="ar"/>
        </w:rPr>
        <w:t>南京信息工程大学</w:t>
      </w:r>
      <w:r>
        <w:rPr>
          <w:rFonts w:ascii="黑体" w:eastAsia="黑体" w:hAnsi="Calibri" w:cs="黑体"/>
          <w:b/>
          <w:color w:val="000000"/>
          <w:sz w:val="32"/>
          <w:szCs w:val="32"/>
          <w:lang w:bidi="ar"/>
        </w:rPr>
        <w:t>“</w:t>
      </w:r>
      <w:r>
        <w:rPr>
          <w:rFonts w:ascii="黑体" w:eastAsia="黑体" w:hAnsi="Calibri" w:cs="黑体" w:hint="eastAsia"/>
          <w:b/>
          <w:color w:val="000000"/>
          <w:sz w:val="32"/>
          <w:szCs w:val="32"/>
          <w:lang w:bidi="ar"/>
        </w:rPr>
        <w:t>与时代同步，助梦想起航</w:t>
      </w:r>
      <w:r>
        <w:rPr>
          <w:rFonts w:ascii="黑体" w:eastAsia="黑体" w:hAnsi="Calibri" w:cs="黑体"/>
          <w:b/>
          <w:color w:val="000000"/>
          <w:sz w:val="32"/>
          <w:szCs w:val="32"/>
          <w:lang w:bidi="ar"/>
        </w:rPr>
        <w:t>”</w:t>
      </w:r>
      <w:r>
        <w:rPr>
          <w:rFonts w:ascii="黑体" w:eastAsia="黑体" w:hAnsi="Calibri" w:cs="黑体" w:hint="eastAsia"/>
          <w:b/>
          <w:color w:val="000000"/>
          <w:sz w:val="32"/>
          <w:szCs w:val="32"/>
          <w:lang w:bidi="ar"/>
        </w:rPr>
        <w:t xml:space="preserve"> </w:t>
      </w:r>
    </w:p>
    <w:p w14:paraId="1B03610E" w14:textId="77777777" w:rsidR="00D12999" w:rsidRDefault="00D12999" w:rsidP="00D12999">
      <w:pPr>
        <w:jc w:val="center"/>
        <w:rPr>
          <w:rFonts w:ascii="黑体" w:eastAsia="黑体" w:hAnsi="Calibri" w:cs="黑体"/>
          <w:b/>
          <w:color w:val="000000"/>
          <w:sz w:val="32"/>
          <w:szCs w:val="32"/>
          <w:lang w:bidi="ar"/>
        </w:rPr>
      </w:pPr>
      <w:r>
        <w:rPr>
          <w:rFonts w:ascii="黑体" w:eastAsia="黑体" w:hAnsi="Calibri" w:cs="黑体" w:hint="eastAsia"/>
          <w:b/>
          <w:color w:val="000000"/>
          <w:sz w:val="32"/>
          <w:szCs w:val="32"/>
          <w:lang w:bidi="ar"/>
        </w:rPr>
        <w:t>2018年迎新生入学文艺演出</w:t>
      </w:r>
    </w:p>
    <w:p w14:paraId="6BAF1C5E" w14:textId="77777777" w:rsidR="00D12999" w:rsidRPr="003476A9" w:rsidRDefault="00D12999" w:rsidP="00D12999"/>
    <w:p w14:paraId="37E02A86" w14:textId="21755B65" w:rsidR="00D12999" w:rsidRPr="007D1D80" w:rsidRDefault="00504534" w:rsidP="00D1299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演出</w:t>
      </w:r>
      <w:r w:rsidR="00D12999">
        <w:rPr>
          <w:rFonts w:ascii="黑体" w:eastAsia="黑体" w:hAnsi="黑体" w:hint="eastAsia"/>
          <w:b/>
          <w:sz w:val="32"/>
          <w:szCs w:val="32"/>
        </w:rPr>
        <w:t>流程</w:t>
      </w:r>
      <w:r w:rsidR="00CD442C">
        <w:rPr>
          <w:rFonts w:ascii="黑体" w:eastAsia="黑体" w:hAnsi="黑体" w:hint="eastAsia"/>
          <w:b/>
          <w:sz w:val="32"/>
          <w:szCs w:val="32"/>
        </w:rPr>
        <w:t>和场次安排</w:t>
      </w: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126"/>
        <w:gridCol w:w="3100"/>
        <w:gridCol w:w="2976"/>
      </w:tblGrid>
      <w:tr w:rsidR="00D12999" w14:paraId="6C0434D2" w14:textId="77777777" w:rsidTr="009A52AD">
        <w:trPr>
          <w:trHeight w:hRule="exact" w:val="1541"/>
          <w:jc w:val="center"/>
        </w:trPr>
        <w:tc>
          <w:tcPr>
            <w:tcW w:w="1352" w:type="dxa"/>
            <w:vAlign w:val="center"/>
          </w:tcPr>
          <w:p w14:paraId="2DCC3192" w14:textId="7B5C9EB4" w:rsidR="00D12999" w:rsidRDefault="005327E0" w:rsidP="009A52AD">
            <w:pPr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 xml:space="preserve"> </w:t>
            </w:r>
            <w:r w:rsidR="00D12999">
              <w:rPr>
                <w:rFonts w:ascii="楷体" w:eastAsia="楷体" w:hAnsi="楷体" w:hint="eastAsia"/>
                <w:b/>
                <w:color w:val="000000"/>
                <w:sz w:val="24"/>
              </w:rPr>
              <w:t>日  期</w:t>
            </w:r>
          </w:p>
        </w:tc>
        <w:tc>
          <w:tcPr>
            <w:tcW w:w="2126" w:type="dxa"/>
            <w:vAlign w:val="center"/>
          </w:tcPr>
          <w:p w14:paraId="0D966E2E" w14:textId="77777777" w:rsidR="00D12999" w:rsidRDefault="00D12999" w:rsidP="009A52AD">
            <w:pPr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时  间</w:t>
            </w:r>
          </w:p>
        </w:tc>
        <w:tc>
          <w:tcPr>
            <w:tcW w:w="3100" w:type="dxa"/>
            <w:vAlign w:val="center"/>
          </w:tcPr>
          <w:p w14:paraId="5F0DA0C4" w14:textId="63435D66" w:rsidR="00D12999" w:rsidRDefault="000A4AFF" w:rsidP="009A52AD">
            <w:pPr>
              <w:ind w:firstLineChars="350" w:firstLine="843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演出流程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46E6BCBB" w14:textId="77777777" w:rsidR="00870313" w:rsidRDefault="00D12999" w:rsidP="009A52AD">
            <w:pPr>
              <w:ind w:leftChars="450" w:left="945" w:firstLineChars="800" w:firstLine="1928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 xml:space="preserve"> </w:t>
            </w:r>
          </w:p>
          <w:p w14:paraId="28DD790A" w14:textId="5F6007D3" w:rsidR="00D12999" w:rsidRDefault="00870313" w:rsidP="009A52AD">
            <w:pPr>
              <w:ind w:leftChars="450" w:left="945" w:firstLineChars="800" w:firstLine="1928"/>
              <w:rPr>
                <w:rFonts w:ascii="楷体" w:eastAsia="楷体" w:hAnsi="楷体"/>
                <w:b/>
                <w:color w:val="00000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个</w:t>
            </w:r>
            <w:proofErr w:type="gramEnd"/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场次安排</w:t>
            </w:r>
          </w:p>
          <w:p w14:paraId="53793572" w14:textId="77777777" w:rsidR="00D12999" w:rsidRPr="000A58D5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（</w:t>
            </w:r>
            <w:r w:rsidRPr="000A58D5">
              <w:rPr>
                <w:rFonts w:ascii="楷体" w:eastAsia="楷体" w:hAnsi="楷体" w:hint="eastAsia"/>
                <w:color w:val="000000"/>
                <w:sz w:val="24"/>
              </w:rPr>
              <w:t>注：和开学典礼座位保持一致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）</w:t>
            </w:r>
          </w:p>
        </w:tc>
      </w:tr>
      <w:tr w:rsidR="00D12999" w14:paraId="2C6E32C5" w14:textId="77777777" w:rsidTr="009A52AD">
        <w:trPr>
          <w:trHeight w:val="490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14:paraId="786B5765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月</w:t>
            </w:r>
            <w:r>
              <w:rPr>
                <w:rFonts w:ascii="楷体" w:eastAsia="楷体" w:hAnsi="楷体"/>
                <w:color w:val="000000"/>
                <w:sz w:val="24"/>
              </w:rPr>
              <w:t>20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日</w:t>
            </w:r>
          </w:p>
          <w:p w14:paraId="4904A850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（周四）</w:t>
            </w:r>
          </w:p>
          <w:p w14:paraId="52B9F12F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2667609" w14:textId="77777777" w:rsidR="00D12999" w:rsidRDefault="00D12999" w:rsidP="009A52AD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18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：4</w:t>
            </w:r>
            <w:r>
              <w:rPr>
                <w:rFonts w:ascii="楷体" w:eastAsia="楷体" w:hAnsi="楷体"/>
                <w:color w:val="000000"/>
                <w:sz w:val="24"/>
              </w:rPr>
              <w:t>5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前</w:t>
            </w:r>
          </w:p>
        </w:tc>
        <w:tc>
          <w:tcPr>
            <w:tcW w:w="3100" w:type="dxa"/>
            <w:vAlign w:val="center"/>
          </w:tcPr>
          <w:p w14:paraId="6FCB0890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新生观众入场完毕</w:t>
            </w:r>
          </w:p>
        </w:tc>
        <w:tc>
          <w:tcPr>
            <w:tcW w:w="2976" w:type="dxa"/>
            <w:vMerge w:val="restart"/>
          </w:tcPr>
          <w:p w14:paraId="5B147F96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应用气象学院（含龙山书院大气科学类）</w:t>
            </w:r>
          </w:p>
          <w:p w14:paraId="3C6F8053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大气物理学院</w:t>
            </w:r>
          </w:p>
          <w:p w14:paraId="1C9ABA09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水文与水资源工程学院</w:t>
            </w:r>
          </w:p>
          <w:p w14:paraId="76DFA27D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海洋科学学院</w:t>
            </w:r>
          </w:p>
          <w:p w14:paraId="7C699097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地理科学学院</w:t>
            </w:r>
          </w:p>
          <w:p w14:paraId="78DCE25E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遥感与测绘工程学院</w:t>
            </w:r>
          </w:p>
          <w:p w14:paraId="4CE5378B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环境科学与工程学院</w:t>
            </w:r>
          </w:p>
          <w:p w14:paraId="1090B208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数学与统计学院</w:t>
            </w:r>
          </w:p>
          <w:p w14:paraId="1A0A8AEA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传媒与艺术学院</w:t>
            </w:r>
          </w:p>
          <w:p w14:paraId="217FFAB7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雷丁学院</w:t>
            </w:r>
          </w:p>
          <w:p w14:paraId="45C211CD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长望学院</w:t>
            </w:r>
          </w:p>
          <w:p w14:paraId="4131BEB6" w14:textId="77777777" w:rsidR="00D12999" w:rsidRPr="00745F5D" w:rsidRDefault="00D12999" w:rsidP="009A52AD">
            <w:pPr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研究生院</w:t>
            </w:r>
          </w:p>
        </w:tc>
      </w:tr>
      <w:tr w:rsidR="00D12999" w14:paraId="4109B5D3" w14:textId="77777777" w:rsidTr="009A52AD">
        <w:trPr>
          <w:trHeight w:val="490"/>
          <w:jc w:val="center"/>
        </w:trPr>
        <w:tc>
          <w:tcPr>
            <w:tcW w:w="1352" w:type="dxa"/>
            <w:vMerge/>
            <w:tcBorders>
              <w:top w:val="single" w:sz="4" w:space="0" w:color="auto"/>
            </w:tcBorders>
            <w:vAlign w:val="center"/>
          </w:tcPr>
          <w:p w14:paraId="1A9E8390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E29F68A" w14:textId="77777777" w:rsidR="00D12999" w:rsidRDefault="00D12999" w:rsidP="009A52AD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8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45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-1</w:t>
            </w:r>
            <w:r>
              <w:rPr>
                <w:rFonts w:ascii="楷体" w:eastAsia="楷体" w:hAnsi="楷体"/>
                <w:color w:val="000000"/>
                <w:sz w:val="24"/>
              </w:rPr>
              <w:t>8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50</w:t>
            </w:r>
          </w:p>
        </w:tc>
        <w:tc>
          <w:tcPr>
            <w:tcW w:w="3100" w:type="dxa"/>
            <w:vAlign w:val="center"/>
          </w:tcPr>
          <w:p w14:paraId="3AE3F40F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观众暖场、安全教育</w:t>
            </w:r>
          </w:p>
        </w:tc>
        <w:tc>
          <w:tcPr>
            <w:tcW w:w="2976" w:type="dxa"/>
            <w:vMerge/>
          </w:tcPr>
          <w:p w14:paraId="5616BAD1" w14:textId="77777777" w:rsidR="00D12999" w:rsidRDefault="00D12999" w:rsidP="009A52AD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14:paraId="7F9CDF72" w14:textId="77777777" w:rsidTr="009A52AD">
        <w:trPr>
          <w:trHeight w:val="490"/>
          <w:jc w:val="center"/>
        </w:trPr>
        <w:tc>
          <w:tcPr>
            <w:tcW w:w="1352" w:type="dxa"/>
            <w:vMerge/>
            <w:vAlign w:val="center"/>
          </w:tcPr>
          <w:p w14:paraId="2C912796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7A8675A" w14:textId="77777777" w:rsidR="00D12999" w:rsidRDefault="00D12999" w:rsidP="009A52AD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8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50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00</w:t>
            </w:r>
          </w:p>
        </w:tc>
        <w:tc>
          <w:tcPr>
            <w:tcW w:w="3100" w:type="dxa"/>
            <w:vAlign w:val="center"/>
          </w:tcPr>
          <w:p w14:paraId="7291DAEF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校领导、有关职能部门负责人、各</w:t>
            </w:r>
            <w:r>
              <w:rPr>
                <w:rFonts w:ascii="楷体" w:eastAsia="楷体" w:hAnsi="楷体"/>
                <w:color w:val="000000"/>
                <w:sz w:val="24"/>
              </w:rPr>
              <w:t>学院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主要负责人、教官</w:t>
            </w:r>
            <w:r>
              <w:rPr>
                <w:rFonts w:ascii="楷体" w:eastAsia="楷体" w:hAnsi="楷体"/>
                <w:color w:val="000000"/>
                <w:sz w:val="24"/>
              </w:rPr>
              <w:t>入场</w:t>
            </w:r>
          </w:p>
        </w:tc>
        <w:tc>
          <w:tcPr>
            <w:tcW w:w="2976" w:type="dxa"/>
            <w:vMerge/>
          </w:tcPr>
          <w:p w14:paraId="6088EA99" w14:textId="77777777" w:rsidR="00D12999" w:rsidRDefault="00D12999" w:rsidP="009A52AD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14:paraId="1E46947C" w14:textId="77777777" w:rsidTr="009A52AD">
        <w:trPr>
          <w:trHeight w:val="490"/>
          <w:jc w:val="center"/>
        </w:trPr>
        <w:tc>
          <w:tcPr>
            <w:tcW w:w="1352" w:type="dxa"/>
            <w:vMerge/>
            <w:vAlign w:val="center"/>
          </w:tcPr>
          <w:p w14:paraId="40351FE2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1150A86" w14:textId="77777777" w:rsidR="00D12999" w:rsidRDefault="00D12999" w:rsidP="009A52AD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：0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05</w:t>
            </w:r>
          </w:p>
        </w:tc>
        <w:tc>
          <w:tcPr>
            <w:tcW w:w="3100" w:type="dxa"/>
            <w:vAlign w:val="center"/>
          </w:tcPr>
          <w:p w14:paraId="2F41A653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Cs w:val="21"/>
              </w:rPr>
              <w:t>暖场视频</w:t>
            </w:r>
            <w:proofErr w:type="gramEnd"/>
          </w:p>
        </w:tc>
        <w:tc>
          <w:tcPr>
            <w:tcW w:w="2976" w:type="dxa"/>
            <w:vMerge/>
          </w:tcPr>
          <w:p w14:paraId="04968A5C" w14:textId="77777777" w:rsidR="00D12999" w:rsidRDefault="00D12999" w:rsidP="009A52AD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D12999" w14:paraId="583BA3F0" w14:textId="77777777" w:rsidTr="009A52AD">
        <w:trPr>
          <w:trHeight w:val="490"/>
          <w:jc w:val="center"/>
        </w:trPr>
        <w:tc>
          <w:tcPr>
            <w:tcW w:w="1352" w:type="dxa"/>
            <w:vMerge/>
            <w:vAlign w:val="center"/>
          </w:tcPr>
          <w:p w14:paraId="14BB2135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9F59EA8" w14:textId="77777777" w:rsidR="00D12999" w:rsidRDefault="00D12999" w:rsidP="009A52AD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05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19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10</w:t>
            </w:r>
          </w:p>
        </w:tc>
        <w:tc>
          <w:tcPr>
            <w:tcW w:w="3100" w:type="dxa"/>
            <w:vAlign w:val="center"/>
          </w:tcPr>
          <w:p w14:paraId="0ED479E9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开场鼓乐</w:t>
            </w:r>
          </w:p>
        </w:tc>
        <w:tc>
          <w:tcPr>
            <w:tcW w:w="2976" w:type="dxa"/>
            <w:vMerge/>
          </w:tcPr>
          <w:p w14:paraId="0855A22F" w14:textId="77777777" w:rsidR="00D12999" w:rsidRDefault="00D12999" w:rsidP="009A52AD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14:paraId="4D8FEDC4" w14:textId="77777777" w:rsidTr="009A52AD">
        <w:trPr>
          <w:trHeight w:val="490"/>
          <w:jc w:val="center"/>
        </w:trPr>
        <w:tc>
          <w:tcPr>
            <w:tcW w:w="1352" w:type="dxa"/>
            <w:vMerge/>
            <w:vAlign w:val="center"/>
          </w:tcPr>
          <w:p w14:paraId="030D173E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8414BF7" w14:textId="77777777" w:rsidR="00D12999" w:rsidRDefault="00D12999" w:rsidP="009A52AD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19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10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19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15</w:t>
            </w:r>
          </w:p>
        </w:tc>
        <w:tc>
          <w:tcPr>
            <w:tcW w:w="3100" w:type="dxa"/>
            <w:vAlign w:val="center"/>
          </w:tcPr>
          <w:p w14:paraId="6C0BFD2D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校领导致辞</w:t>
            </w:r>
          </w:p>
        </w:tc>
        <w:tc>
          <w:tcPr>
            <w:tcW w:w="2976" w:type="dxa"/>
            <w:vMerge/>
          </w:tcPr>
          <w:p w14:paraId="22FC8BE7" w14:textId="77777777" w:rsidR="00D12999" w:rsidRDefault="00D12999" w:rsidP="009A52AD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D12999" w14:paraId="6EC681D5" w14:textId="77777777" w:rsidTr="009A52AD">
        <w:trPr>
          <w:trHeight w:val="490"/>
          <w:jc w:val="center"/>
        </w:trPr>
        <w:tc>
          <w:tcPr>
            <w:tcW w:w="1352" w:type="dxa"/>
            <w:vMerge/>
            <w:vAlign w:val="center"/>
          </w:tcPr>
          <w:p w14:paraId="25A151AB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8C6E251" w14:textId="77777777" w:rsidR="00D12999" w:rsidRDefault="00D12999" w:rsidP="009A52AD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15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30</w:t>
            </w:r>
          </w:p>
        </w:tc>
        <w:tc>
          <w:tcPr>
            <w:tcW w:w="3100" w:type="dxa"/>
            <w:vAlign w:val="center"/>
          </w:tcPr>
          <w:p w14:paraId="40E5050F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节目表演</w:t>
            </w:r>
          </w:p>
        </w:tc>
        <w:tc>
          <w:tcPr>
            <w:tcW w:w="2976" w:type="dxa"/>
            <w:vMerge/>
          </w:tcPr>
          <w:p w14:paraId="2CFFDCCD" w14:textId="77777777" w:rsidR="00D12999" w:rsidRDefault="00D12999" w:rsidP="009A52AD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14:paraId="28543DE0" w14:textId="77777777" w:rsidTr="009A52AD">
        <w:trPr>
          <w:trHeight w:val="490"/>
          <w:jc w:val="center"/>
        </w:trPr>
        <w:tc>
          <w:tcPr>
            <w:tcW w:w="1352" w:type="dxa"/>
            <w:vMerge/>
            <w:vAlign w:val="center"/>
          </w:tcPr>
          <w:p w14:paraId="506FAEA8" w14:textId="77777777" w:rsidR="00D12999" w:rsidRDefault="00D12999" w:rsidP="009A52AD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78C3A9F" w14:textId="77777777" w:rsidR="00D12999" w:rsidRDefault="00D12999" w:rsidP="009A52AD">
            <w:pPr>
              <w:adjustRightInd w:val="0"/>
              <w:snapToGrid w:val="0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20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：3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</w:p>
        </w:tc>
        <w:tc>
          <w:tcPr>
            <w:tcW w:w="3100" w:type="dxa"/>
            <w:vAlign w:val="center"/>
          </w:tcPr>
          <w:p w14:paraId="09B1CC91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观众有序离场</w:t>
            </w:r>
          </w:p>
        </w:tc>
        <w:tc>
          <w:tcPr>
            <w:tcW w:w="2976" w:type="dxa"/>
            <w:vMerge/>
          </w:tcPr>
          <w:p w14:paraId="0501923F" w14:textId="77777777" w:rsidR="00D12999" w:rsidRDefault="00D12999" w:rsidP="009A52AD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:rsidRPr="00745F5D" w14:paraId="6B9D025E" w14:textId="77777777" w:rsidTr="009A52AD">
        <w:trPr>
          <w:trHeight w:val="490"/>
          <w:jc w:val="center"/>
        </w:trPr>
        <w:tc>
          <w:tcPr>
            <w:tcW w:w="1352" w:type="dxa"/>
            <w:vMerge w:val="restart"/>
            <w:vAlign w:val="center"/>
          </w:tcPr>
          <w:p w14:paraId="42D67CB0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月</w:t>
            </w:r>
            <w:r>
              <w:rPr>
                <w:rFonts w:ascii="楷体" w:eastAsia="楷体" w:hAnsi="楷体"/>
                <w:color w:val="000000"/>
                <w:sz w:val="24"/>
              </w:rPr>
              <w:t>21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日</w:t>
            </w:r>
          </w:p>
          <w:p w14:paraId="397A3C43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（周五）</w:t>
            </w:r>
          </w:p>
          <w:p w14:paraId="2166A564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14:paraId="79E3B901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03D46BD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18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：4</w:t>
            </w:r>
            <w:r>
              <w:rPr>
                <w:rFonts w:ascii="楷体" w:eastAsia="楷体" w:hAnsi="楷体"/>
                <w:color w:val="000000"/>
                <w:sz w:val="24"/>
              </w:rPr>
              <w:t>5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前</w:t>
            </w:r>
          </w:p>
        </w:tc>
        <w:tc>
          <w:tcPr>
            <w:tcW w:w="3100" w:type="dxa"/>
            <w:vAlign w:val="center"/>
          </w:tcPr>
          <w:p w14:paraId="39CF7F60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新生观众入场完毕</w:t>
            </w:r>
          </w:p>
        </w:tc>
        <w:tc>
          <w:tcPr>
            <w:tcW w:w="2976" w:type="dxa"/>
            <w:vMerge w:val="restart"/>
          </w:tcPr>
          <w:p w14:paraId="685660FC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自动化学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院</w:t>
            </w:r>
          </w:p>
          <w:p w14:paraId="54D39EF4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电子与信息工程学院</w:t>
            </w:r>
          </w:p>
          <w:p w14:paraId="5585D6B3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计算机与软件学院</w:t>
            </w:r>
          </w:p>
          <w:p w14:paraId="0A8A65A0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物理与光电工程学院</w:t>
            </w:r>
          </w:p>
          <w:p w14:paraId="7A69615F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管理工程学院</w:t>
            </w:r>
          </w:p>
          <w:p w14:paraId="37C966D5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商学院</w:t>
            </w:r>
          </w:p>
          <w:p w14:paraId="447AD3D1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法政学院</w:t>
            </w:r>
          </w:p>
          <w:p w14:paraId="371CDBFB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文学院</w:t>
            </w:r>
          </w:p>
          <w:p w14:paraId="69300AF7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应用技术学院</w:t>
            </w:r>
          </w:p>
          <w:p w14:paraId="73219D50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国际教育学院</w:t>
            </w:r>
          </w:p>
        </w:tc>
      </w:tr>
      <w:tr w:rsidR="00D12999" w:rsidRPr="00745F5D" w14:paraId="2B6C0E9C" w14:textId="77777777" w:rsidTr="009A52AD">
        <w:trPr>
          <w:trHeight w:val="490"/>
          <w:jc w:val="center"/>
        </w:trPr>
        <w:tc>
          <w:tcPr>
            <w:tcW w:w="1352" w:type="dxa"/>
            <w:vMerge/>
            <w:vAlign w:val="center"/>
          </w:tcPr>
          <w:p w14:paraId="0170B72E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C3009E5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8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45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-1</w:t>
            </w:r>
            <w:r>
              <w:rPr>
                <w:rFonts w:ascii="楷体" w:eastAsia="楷体" w:hAnsi="楷体"/>
                <w:color w:val="000000"/>
                <w:sz w:val="24"/>
              </w:rPr>
              <w:t>8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50</w:t>
            </w:r>
          </w:p>
        </w:tc>
        <w:tc>
          <w:tcPr>
            <w:tcW w:w="3100" w:type="dxa"/>
            <w:vAlign w:val="center"/>
          </w:tcPr>
          <w:p w14:paraId="39F87A26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观众暖场、安全教育</w:t>
            </w:r>
          </w:p>
        </w:tc>
        <w:tc>
          <w:tcPr>
            <w:tcW w:w="2976" w:type="dxa"/>
            <w:vMerge/>
          </w:tcPr>
          <w:p w14:paraId="0C72CE96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:rsidRPr="00745F5D" w14:paraId="24D54835" w14:textId="77777777" w:rsidTr="009A52AD">
        <w:trPr>
          <w:trHeight w:val="490"/>
          <w:jc w:val="center"/>
        </w:trPr>
        <w:tc>
          <w:tcPr>
            <w:tcW w:w="1352" w:type="dxa"/>
            <w:vMerge/>
          </w:tcPr>
          <w:p w14:paraId="6B794066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5A87F12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8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50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00</w:t>
            </w:r>
          </w:p>
        </w:tc>
        <w:tc>
          <w:tcPr>
            <w:tcW w:w="3100" w:type="dxa"/>
            <w:vAlign w:val="center"/>
          </w:tcPr>
          <w:p w14:paraId="4C1F8C50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校领导、有关职能部门负责人、各</w:t>
            </w:r>
            <w:r>
              <w:rPr>
                <w:rFonts w:ascii="楷体" w:eastAsia="楷体" w:hAnsi="楷体"/>
                <w:color w:val="000000"/>
                <w:sz w:val="24"/>
              </w:rPr>
              <w:t>学院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主要负责人</w:t>
            </w:r>
            <w:r>
              <w:rPr>
                <w:rFonts w:ascii="楷体" w:eastAsia="楷体" w:hAnsi="楷体"/>
                <w:color w:val="000000"/>
                <w:sz w:val="24"/>
              </w:rPr>
              <w:t>入场</w:t>
            </w:r>
          </w:p>
        </w:tc>
        <w:tc>
          <w:tcPr>
            <w:tcW w:w="2976" w:type="dxa"/>
            <w:vMerge/>
          </w:tcPr>
          <w:p w14:paraId="7156AA6F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:rsidRPr="00745F5D" w14:paraId="672136B8" w14:textId="77777777" w:rsidTr="009A52AD">
        <w:trPr>
          <w:trHeight w:val="490"/>
          <w:jc w:val="center"/>
        </w:trPr>
        <w:tc>
          <w:tcPr>
            <w:tcW w:w="1352" w:type="dxa"/>
            <w:vMerge/>
          </w:tcPr>
          <w:p w14:paraId="253FD1AD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C5BAB13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：0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05</w:t>
            </w:r>
          </w:p>
        </w:tc>
        <w:tc>
          <w:tcPr>
            <w:tcW w:w="3100" w:type="dxa"/>
            <w:vAlign w:val="center"/>
          </w:tcPr>
          <w:p w14:paraId="03BEA77C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暖场视频</w:t>
            </w:r>
            <w:proofErr w:type="gramEnd"/>
          </w:p>
        </w:tc>
        <w:tc>
          <w:tcPr>
            <w:tcW w:w="2976" w:type="dxa"/>
            <w:vMerge/>
          </w:tcPr>
          <w:p w14:paraId="442C00A3" w14:textId="77777777" w:rsidR="00D12999" w:rsidRPr="00745F5D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:rsidRPr="00745F5D" w14:paraId="7BEFF287" w14:textId="77777777" w:rsidTr="009A52AD">
        <w:trPr>
          <w:trHeight w:val="490"/>
          <w:jc w:val="center"/>
        </w:trPr>
        <w:tc>
          <w:tcPr>
            <w:tcW w:w="1352" w:type="dxa"/>
            <w:vMerge/>
          </w:tcPr>
          <w:p w14:paraId="003D11F4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1E680B4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05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19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10</w:t>
            </w:r>
          </w:p>
        </w:tc>
        <w:tc>
          <w:tcPr>
            <w:tcW w:w="3100" w:type="dxa"/>
            <w:vAlign w:val="center"/>
          </w:tcPr>
          <w:p w14:paraId="42E442AC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开场鼓乐</w:t>
            </w:r>
          </w:p>
        </w:tc>
        <w:tc>
          <w:tcPr>
            <w:tcW w:w="2976" w:type="dxa"/>
            <w:vMerge/>
          </w:tcPr>
          <w:p w14:paraId="49DE9B13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:rsidRPr="00745F5D" w14:paraId="632E5C2C" w14:textId="77777777" w:rsidTr="009A52AD">
        <w:trPr>
          <w:trHeight w:val="490"/>
          <w:jc w:val="center"/>
        </w:trPr>
        <w:tc>
          <w:tcPr>
            <w:tcW w:w="1352" w:type="dxa"/>
            <w:vMerge/>
          </w:tcPr>
          <w:p w14:paraId="3F3821F3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77B3952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19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10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19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15</w:t>
            </w:r>
          </w:p>
        </w:tc>
        <w:tc>
          <w:tcPr>
            <w:tcW w:w="3100" w:type="dxa"/>
            <w:vAlign w:val="center"/>
          </w:tcPr>
          <w:p w14:paraId="7D52FB04" w14:textId="77777777" w:rsidR="00D12999" w:rsidRPr="00745F5D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745F5D">
              <w:rPr>
                <w:rFonts w:ascii="楷体" w:eastAsia="楷体" w:hAnsi="楷体" w:hint="eastAsia"/>
                <w:color w:val="000000"/>
                <w:sz w:val="24"/>
              </w:rPr>
              <w:t>校领导致辞</w:t>
            </w:r>
          </w:p>
        </w:tc>
        <w:tc>
          <w:tcPr>
            <w:tcW w:w="2976" w:type="dxa"/>
            <w:vMerge/>
          </w:tcPr>
          <w:p w14:paraId="7374CECC" w14:textId="77777777" w:rsidR="00D12999" w:rsidRPr="00745F5D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:rsidRPr="00745F5D" w14:paraId="3037C798" w14:textId="77777777" w:rsidTr="009A52AD">
        <w:trPr>
          <w:trHeight w:val="490"/>
          <w:jc w:val="center"/>
        </w:trPr>
        <w:tc>
          <w:tcPr>
            <w:tcW w:w="1352" w:type="dxa"/>
            <w:vMerge/>
          </w:tcPr>
          <w:p w14:paraId="0492EBC4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36B6146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9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/>
                <w:color w:val="000000"/>
                <w:sz w:val="24"/>
              </w:rPr>
              <w:t>15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: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30</w:t>
            </w:r>
          </w:p>
        </w:tc>
        <w:tc>
          <w:tcPr>
            <w:tcW w:w="3100" w:type="dxa"/>
            <w:vAlign w:val="center"/>
          </w:tcPr>
          <w:p w14:paraId="197F6E35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节目表演</w:t>
            </w:r>
          </w:p>
        </w:tc>
        <w:tc>
          <w:tcPr>
            <w:tcW w:w="2976" w:type="dxa"/>
            <w:vMerge/>
          </w:tcPr>
          <w:p w14:paraId="48B3AE70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D12999" w:rsidRPr="00745F5D" w14:paraId="0C8D7D22" w14:textId="77777777" w:rsidTr="009A52AD">
        <w:trPr>
          <w:trHeight w:val="490"/>
          <w:jc w:val="center"/>
        </w:trPr>
        <w:tc>
          <w:tcPr>
            <w:tcW w:w="1352" w:type="dxa"/>
            <w:vMerge/>
          </w:tcPr>
          <w:p w14:paraId="66F0E1F1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218BE95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20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：3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</w:p>
        </w:tc>
        <w:tc>
          <w:tcPr>
            <w:tcW w:w="3100" w:type="dxa"/>
            <w:vAlign w:val="center"/>
          </w:tcPr>
          <w:p w14:paraId="4A542069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观众有序离场</w:t>
            </w:r>
          </w:p>
        </w:tc>
        <w:tc>
          <w:tcPr>
            <w:tcW w:w="2976" w:type="dxa"/>
            <w:vMerge/>
          </w:tcPr>
          <w:p w14:paraId="186C4486" w14:textId="77777777" w:rsidR="00D12999" w:rsidRDefault="00D12999" w:rsidP="009A52AD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</w:tbl>
    <w:p w14:paraId="2B063A86" w14:textId="77777777" w:rsidR="00D12999" w:rsidRPr="00745F5D" w:rsidRDefault="00D12999" w:rsidP="00D12999">
      <w:pPr>
        <w:jc w:val="left"/>
        <w:rPr>
          <w:rFonts w:ascii="楷体" w:eastAsia="楷体" w:hAnsi="楷体"/>
          <w:color w:val="000000"/>
          <w:sz w:val="24"/>
        </w:rPr>
      </w:pPr>
    </w:p>
    <w:p w14:paraId="2CC6AEE9" w14:textId="77777777" w:rsidR="00D202F1" w:rsidRDefault="00D202F1"/>
    <w:sectPr w:rsidR="00D202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A1C8" w14:textId="77777777" w:rsidR="004A6172" w:rsidRDefault="004A6172" w:rsidP="00D12999">
      <w:r>
        <w:separator/>
      </w:r>
    </w:p>
  </w:endnote>
  <w:endnote w:type="continuationSeparator" w:id="0">
    <w:p w14:paraId="324BFBF2" w14:textId="77777777" w:rsidR="004A6172" w:rsidRDefault="004A6172" w:rsidP="00D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726226"/>
      <w:docPartObj>
        <w:docPartGallery w:val="Page Numbers (Bottom of Page)"/>
        <w:docPartUnique/>
      </w:docPartObj>
    </w:sdtPr>
    <w:sdtEndPr/>
    <w:sdtContent>
      <w:p w14:paraId="7DC7FB04" w14:textId="77777777" w:rsidR="00A76507" w:rsidRDefault="00600F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BF5B326" w14:textId="77777777" w:rsidR="00A76507" w:rsidRDefault="004A61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1293" w14:textId="77777777" w:rsidR="004A6172" w:rsidRDefault="004A6172" w:rsidP="00D12999">
      <w:r>
        <w:separator/>
      </w:r>
    </w:p>
  </w:footnote>
  <w:footnote w:type="continuationSeparator" w:id="0">
    <w:p w14:paraId="75EFE55A" w14:textId="77777777" w:rsidR="004A6172" w:rsidRDefault="004A6172" w:rsidP="00D1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D2"/>
    <w:rsid w:val="000A4AFF"/>
    <w:rsid w:val="000E1B5F"/>
    <w:rsid w:val="003038D2"/>
    <w:rsid w:val="00310692"/>
    <w:rsid w:val="00481FE3"/>
    <w:rsid w:val="004A6172"/>
    <w:rsid w:val="00504534"/>
    <w:rsid w:val="005327E0"/>
    <w:rsid w:val="00600FC7"/>
    <w:rsid w:val="00870313"/>
    <w:rsid w:val="00A874CF"/>
    <w:rsid w:val="00CD442C"/>
    <w:rsid w:val="00CD5E46"/>
    <w:rsid w:val="00D12999"/>
    <w:rsid w:val="00D2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6A3B"/>
  <w15:chartTrackingRefBased/>
  <w15:docId w15:val="{0F63D3E0-C853-4F44-B0D4-52723D00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9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9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34</cp:revision>
  <dcterms:created xsi:type="dcterms:W3CDTF">2018-09-18T00:51:00Z</dcterms:created>
  <dcterms:modified xsi:type="dcterms:W3CDTF">2018-09-18T00:55:00Z</dcterms:modified>
</cp:coreProperties>
</file>